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A8" w:rsidRDefault="00DF6EA8" w:rsidP="00DF6E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DF6EA8" w:rsidRDefault="00DF6EA8" w:rsidP="00DF6EA8">
      <w:pPr>
        <w:widowControl w:val="0"/>
        <w:autoSpaceDE w:val="0"/>
        <w:autoSpaceDN w:val="0"/>
        <w:adjustRightInd w:val="0"/>
        <w:jc w:val="center"/>
      </w:pPr>
    </w:p>
    <w:p w:rsidR="00DF6EA8" w:rsidRDefault="00DF6EA8" w:rsidP="00DF6EA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168.101</w:t>
      </w:r>
      <w:r>
        <w:tab/>
        <w:t xml:space="preserve">Purpose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168.102</w:t>
      </w:r>
      <w:r>
        <w:tab/>
        <w:t xml:space="preserve">Applicability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168.103</w:t>
      </w:r>
      <w:r>
        <w:tab/>
        <w:t xml:space="preserve">Definitions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CONTESTED CASE HEARINGS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168.200</w:t>
      </w:r>
      <w:r>
        <w:tab/>
        <w:t xml:space="preserve">Commencement of an Action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168.205</w:t>
      </w:r>
      <w:r>
        <w:tab/>
        <w:t xml:space="preserve">Notice of Contested Case Hearing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168.210</w:t>
      </w:r>
      <w:r>
        <w:tab/>
        <w:t xml:space="preserve">Appearances and Representation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168.215</w:t>
      </w:r>
      <w:r>
        <w:tab/>
        <w:t xml:space="preserve">Form of Documents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168.220</w:t>
      </w:r>
      <w:r>
        <w:tab/>
        <w:t xml:space="preserve">Filing of Documents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168.225</w:t>
      </w:r>
      <w:r>
        <w:tab/>
        <w:t xml:space="preserve">Service of Documents and Proof of Service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168.230</w:t>
      </w:r>
      <w:r>
        <w:tab/>
        <w:t xml:space="preserve">Intervention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168.235</w:t>
      </w:r>
      <w:r>
        <w:tab/>
        <w:t xml:space="preserve">Motions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168.240</w:t>
      </w:r>
      <w:r>
        <w:tab/>
        <w:t xml:space="preserve">Computation of Time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168.245</w:t>
      </w:r>
      <w:r>
        <w:tab/>
        <w:t xml:space="preserve">Pre-Hearing Conferences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168.250</w:t>
      </w:r>
      <w:r>
        <w:tab/>
        <w:t xml:space="preserve">Discovery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168.255</w:t>
      </w:r>
      <w:r>
        <w:tab/>
        <w:t xml:space="preserve">Admissions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168.260</w:t>
      </w:r>
      <w:r>
        <w:tab/>
        <w:t xml:space="preserve">Authority of Hearing Officer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168.265</w:t>
      </w:r>
      <w:r>
        <w:tab/>
        <w:t xml:space="preserve">Conduct of the Hearing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168.266</w:t>
      </w:r>
      <w:r>
        <w:tab/>
        <w:t xml:space="preserve">Burden of Proof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168.267</w:t>
      </w:r>
      <w:r>
        <w:tab/>
        <w:t xml:space="preserve">Order of the Hearing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168.270</w:t>
      </w:r>
      <w:r>
        <w:tab/>
        <w:t xml:space="preserve">Rules of Evidence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168.275</w:t>
      </w:r>
      <w:r>
        <w:tab/>
        <w:t xml:space="preserve">Testimony and Cross-Examination of Witnesses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168.280</w:t>
      </w:r>
      <w:r>
        <w:tab/>
        <w:t xml:space="preserve">Official Notice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168.285</w:t>
      </w:r>
      <w:r>
        <w:tab/>
        <w:t xml:space="preserve">Records in Other Proceedings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168.290</w:t>
      </w:r>
      <w:r>
        <w:tab/>
        <w:t xml:space="preserve">Documentary Evidence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168.295</w:t>
      </w:r>
      <w:r>
        <w:tab/>
        <w:t xml:space="preserve">Exhibits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168.300</w:t>
      </w:r>
      <w:r>
        <w:tab/>
        <w:t xml:space="preserve">Consolidation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168.305</w:t>
      </w:r>
      <w:r>
        <w:tab/>
        <w:t xml:space="preserve">Transcript of Hearing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168.310</w:t>
      </w:r>
      <w:r>
        <w:tab/>
        <w:t xml:space="preserve">Proposed Findings of Fact and Conclusions of Law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168.315</w:t>
      </w:r>
      <w:r>
        <w:tab/>
        <w:t xml:space="preserve">Proposal for Decision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168.320</w:t>
      </w:r>
      <w:r>
        <w:tab/>
        <w:t xml:space="preserve">Contested Case Record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168.325</w:t>
      </w:r>
      <w:r>
        <w:tab/>
        <w:t xml:space="preserve">Decision in Contested Case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MISCELLANEOUS PROVISIONS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168.400</w:t>
      </w:r>
      <w:r>
        <w:tab/>
        <w:t xml:space="preserve">Sanctions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168.405</w:t>
      </w:r>
      <w:r>
        <w:tab/>
        <w:t xml:space="preserve">Ex Parte Communication </w:t>
      </w:r>
    </w:p>
    <w:p w:rsidR="00DF6EA8" w:rsidRDefault="00DF6EA8" w:rsidP="00DF6EA8">
      <w:pPr>
        <w:widowControl w:val="0"/>
        <w:autoSpaceDE w:val="0"/>
        <w:autoSpaceDN w:val="0"/>
        <w:adjustRightInd w:val="0"/>
        <w:ind w:left="1440" w:hanging="1440"/>
      </w:pPr>
      <w:r>
        <w:t>168.410</w:t>
      </w:r>
      <w:r>
        <w:tab/>
        <w:t xml:space="preserve">Severability </w:t>
      </w:r>
    </w:p>
    <w:sectPr w:rsidR="00DF6EA8" w:rsidSect="00DF6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EA8"/>
    <w:rsid w:val="00406FE5"/>
    <w:rsid w:val="00612445"/>
    <w:rsid w:val="0091248C"/>
    <w:rsid w:val="00DF6EA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