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C521" w14:textId="77777777" w:rsidR="00FF6EC6" w:rsidRDefault="00FF6EC6" w:rsidP="00FF6EC6">
      <w:pPr>
        <w:widowControl w:val="0"/>
        <w:autoSpaceDE w:val="0"/>
        <w:autoSpaceDN w:val="0"/>
        <w:adjustRightInd w:val="0"/>
      </w:pPr>
    </w:p>
    <w:p w14:paraId="2C1E497F" w14:textId="77777777" w:rsidR="00FF6EC6" w:rsidRDefault="00FF6EC6" w:rsidP="00FF6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340.520  Conditions Requiring Individual Monitoring of External and Internal Occupational Dose</w:t>
      </w:r>
      <w:r>
        <w:t xml:space="preserve"> </w:t>
      </w:r>
    </w:p>
    <w:p w14:paraId="20F6640E" w14:textId="77777777" w:rsidR="00FF6EC6" w:rsidRDefault="00FF6EC6" w:rsidP="00FF6EC6">
      <w:pPr>
        <w:widowControl w:val="0"/>
        <w:autoSpaceDE w:val="0"/>
        <w:autoSpaceDN w:val="0"/>
        <w:adjustRightInd w:val="0"/>
      </w:pPr>
    </w:p>
    <w:p w14:paraId="27693B8A" w14:textId="77777777" w:rsidR="00FF6EC6" w:rsidRDefault="00FF6EC6" w:rsidP="00FF6EC6">
      <w:pPr>
        <w:widowControl w:val="0"/>
        <w:autoSpaceDE w:val="0"/>
        <w:autoSpaceDN w:val="0"/>
        <w:adjustRightInd w:val="0"/>
      </w:pPr>
      <w:r>
        <w:t xml:space="preserve">Each licensee or registrant shall monitor doses from sources of radiation at levels sufficient to demonstrate compliance with the occupational dose limits of this Part.  As a minimum: </w:t>
      </w:r>
    </w:p>
    <w:p w14:paraId="0B1DD76E" w14:textId="77777777" w:rsidR="00700C06" w:rsidRDefault="00700C06" w:rsidP="00FF6EC6">
      <w:pPr>
        <w:widowControl w:val="0"/>
        <w:autoSpaceDE w:val="0"/>
        <w:autoSpaceDN w:val="0"/>
        <w:adjustRightInd w:val="0"/>
      </w:pPr>
    </w:p>
    <w:p w14:paraId="12DE5694" w14:textId="77777777" w:rsidR="00FF6EC6" w:rsidRDefault="00FF6EC6" w:rsidP="00FF6E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or registrant shall monitor occupational dose from sources of radiation and shall supply and require the use of individual monitoring devices by: </w:t>
      </w:r>
    </w:p>
    <w:p w14:paraId="76AC2768" w14:textId="77777777" w:rsidR="00700C06" w:rsidRDefault="00700C06" w:rsidP="00C41AC1">
      <w:pPr>
        <w:widowControl w:val="0"/>
        <w:autoSpaceDE w:val="0"/>
        <w:autoSpaceDN w:val="0"/>
        <w:adjustRightInd w:val="0"/>
      </w:pPr>
    </w:p>
    <w:p w14:paraId="4570B119" w14:textId="77777777" w:rsidR="00FF6EC6" w:rsidRDefault="00FF6EC6" w:rsidP="00FF6E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Adults likely to receive, in 1 year from sources external to the body, a dose in excess of </w:t>
      </w:r>
      <w:r w:rsidR="007119F1">
        <w:t>10</w:t>
      </w:r>
      <w:r>
        <w:t xml:space="preserve"> percent of the limits in Section 340.210(a); </w:t>
      </w:r>
    </w:p>
    <w:p w14:paraId="0F46F0B7" w14:textId="77777777" w:rsidR="00700C06" w:rsidRDefault="00700C06" w:rsidP="00994220">
      <w:pPr>
        <w:widowControl w:val="0"/>
        <w:autoSpaceDE w:val="0"/>
        <w:autoSpaceDN w:val="0"/>
        <w:adjustRightInd w:val="0"/>
      </w:pPr>
    </w:p>
    <w:p w14:paraId="2F8D4DC9" w14:textId="77777777" w:rsidR="00FF6EC6" w:rsidRDefault="00FF6EC6" w:rsidP="00FF6E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Minors likely to receive, in 1 year from sources external to the body, a dose in excess of </w:t>
      </w:r>
      <w:r w:rsidR="007119F1">
        <w:t>10</w:t>
      </w:r>
      <w:r>
        <w:t xml:space="preserve"> percent of any of the applicable limits in </w:t>
      </w:r>
      <w:r w:rsidR="00F94326">
        <w:t>Section</w:t>
      </w:r>
      <w:r>
        <w:t xml:space="preserve"> 340.270; </w:t>
      </w:r>
    </w:p>
    <w:p w14:paraId="5AEDDF6D" w14:textId="77777777" w:rsidR="00700C06" w:rsidRDefault="00700C06" w:rsidP="00994220">
      <w:pPr>
        <w:widowControl w:val="0"/>
        <w:autoSpaceDE w:val="0"/>
        <w:autoSpaceDN w:val="0"/>
        <w:adjustRightInd w:val="0"/>
      </w:pPr>
    </w:p>
    <w:p w14:paraId="72A13668" w14:textId="77777777" w:rsidR="00F94326" w:rsidRDefault="00F94326" w:rsidP="00FF6E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Declared pregnant women likely to receive during the entire pregnan</w:t>
      </w:r>
      <w:r w:rsidR="00033B34">
        <w:t>cy,</w:t>
      </w:r>
      <w:r>
        <w:t xml:space="preserve"> from radiation sources external to the body, a deep dose equivalent in excess of 1 mSv (0.1 rem); and</w:t>
      </w:r>
    </w:p>
    <w:p w14:paraId="2DB11D82" w14:textId="77777777" w:rsidR="00F94326" w:rsidRDefault="00F94326" w:rsidP="00994220">
      <w:pPr>
        <w:widowControl w:val="0"/>
        <w:autoSpaceDE w:val="0"/>
        <w:autoSpaceDN w:val="0"/>
        <w:adjustRightInd w:val="0"/>
      </w:pPr>
    </w:p>
    <w:p w14:paraId="7EC5C317" w14:textId="77777777" w:rsidR="00FF6EC6" w:rsidRDefault="00F94326" w:rsidP="00FF6EC6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FF6EC6">
        <w:t>)</w:t>
      </w:r>
      <w:r w:rsidR="00FF6EC6">
        <w:tab/>
        <w:t xml:space="preserve">Individuals entering a high or very high radiation area. </w:t>
      </w:r>
    </w:p>
    <w:p w14:paraId="03DA3269" w14:textId="77777777" w:rsidR="00700C06" w:rsidRDefault="00700C06" w:rsidP="00994220">
      <w:pPr>
        <w:widowControl w:val="0"/>
        <w:autoSpaceDE w:val="0"/>
        <w:autoSpaceDN w:val="0"/>
        <w:adjustRightInd w:val="0"/>
      </w:pPr>
    </w:p>
    <w:p w14:paraId="64CC8CBB" w14:textId="77777777" w:rsidR="00FF6EC6" w:rsidRDefault="00FF6EC6" w:rsidP="00FF6E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licensee shall monitor, to determine compliance with Section 340.240, the occupational intake of radioactive material by and assess the committed effective dose equivalent to: </w:t>
      </w:r>
    </w:p>
    <w:p w14:paraId="163FD0AE" w14:textId="77777777" w:rsidR="00700C06" w:rsidRDefault="00700C06" w:rsidP="00994220">
      <w:pPr>
        <w:widowControl w:val="0"/>
        <w:autoSpaceDE w:val="0"/>
        <w:autoSpaceDN w:val="0"/>
        <w:adjustRightInd w:val="0"/>
      </w:pPr>
    </w:p>
    <w:p w14:paraId="29356885" w14:textId="77777777" w:rsidR="00FF6EC6" w:rsidRDefault="00FF6EC6" w:rsidP="00FF6E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Adults likely to receive, in 1 year, an intake in excess of </w:t>
      </w:r>
      <w:r w:rsidR="007119F1">
        <w:t>10</w:t>
      </w:r>
      <w:r>
        <w:t xml:space="preserve"> percent of the applicable ALIs in </w:t>
      </w:r>
      <w:r w:rsidR="00C11E46">
        <w:t>table</w:t>
      </w:r>
      <w:r>
        <w:t xml:space="preserve"> 1, </w:t>
      </w:r>
      <w:r w:rsidR="00C11E46">
        <w:t>columns</w:t>
      </w:r>
      <w:r>
        <w:t xml:space="preserve"> 1 and 2 of </w:t>
      </w:r>
      <w:r w:rsidR="00C11E46">
        <w:t>appendix</w:t>
      </w:r>
      <w:r>
        <w:t xml:space="preserve"> B to 10 CFR 20, </w:t>
      </w:r>
      <w:r w:rsidR="00DD1560">
        <w:t>published at 72 Fed. Reg. 55922, October 1, 2007</w:t>
      </w:r>
      <w:r>
        <w:t xml:space="preserve">, exclusive of subsequent amendments or editions; and </w:t>
      </w:r>
    </w:p>
    <w:p w14:paraId="00F790D5" w14:textId="77777777" w:rsidR="00700C06" w:rsidRDefault="00700C06" w:rsidP="00994220">
      <w:pPr>
        <w:widowControl w:val="0"/>
        <w:autoSpaceDE w:val="0"/>
        <w:autoSpaceDN w:val="0"/>
        <w:adjustRightInd w:val="0"/>
      </w:pPr>
    </w:p>
    <w:p w14:paraId="347BFF0A" w14:textId="77777777" w:rsidR="00FF6EC6" w:rsidRDefault="00FF6EC6" w:rsidP="00FF6E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Minors and declared pregnant women likely to receive, in 1 year, a committed effective dose equivalent in excess of 0.5 mSv (0.05 rem). </w:t>
      </w:r>
    </w:p>
    <w:p w14:paraId="13F3FD4D" w14:textId="77777777" w:rsidR="00F94326" w:rsidRDefault="00F94326" w:rsidP="00994220">
      <w:pPr>
        <w:widowControl w:val="0"/>
        <w:autoSpaceDE w:val="0"/>
        <w:autoSpaceDN w:val="0"/>
        <w:adjustRightInd w:val="0"/>
      </w:pPr>
    </w:p>
    <w:p w14:paraId="124929B6" w14:textId="77777777" w:rsidR="00DD1560" w:rsidRPr="00D55B37" w:rsidRDefault="00DD15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74583">
        <w:t>934</w:t>
      </w:r>
      <w:r w:rsidRPr="00D55B37">
        <w:t xml:space="preserve">, effective </w:t>
      </w:r>
      <w:r w:rsidR="00842A84">
        <w:t>December 30, 2010</w:t>
      </w:r>
      <w:r w:rsidRPr="00D55B37">
        <w:t>)</w:t>
      </w:r>
    </w:p>
    <w:sectPr w:rsidR="00DD1560" w:rsidRPr="00D55B37" w:rsidSect="00FF6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EC6"/>
    <w:rsid w:val="00033B34"/>
    <w:rsid w:val="000A1EDD"/>
    <w:rsid w:val="000F5448"/>
    <w:rsid w:val="000F6C43"/>
    <w:rsid w:val="001F73E9"/>
    <w:rsid w:val="00542ECD"/>
    <w:rsid w:val="005C3366"/>
    <w:rsid w:val="006C1728"/>
    <w:rsid w:val="00700C06"/>
    <w:rsid w:val="007119F1"/>
    <w:rsid w:val="007702ED"/>
    <w:rsid w:val="007765AB"/>
    <w:rsid w:val="007A42DE"/>
    <w:rsid w:val="00842A84"/>
    <w:rsid w:val="008F7832"/>
    <w:rsid w:val="00994220"/>
    <w:rsid w:val="00A15172"/>
    <w:rsid w:val="00C11E46"/>
    <w:rsid w:val="00C41AC1"/>
    <w:rsid w:val="00D7170B"/>
    <w:rsid w:val="00DD1560"/>
    <w:rsid w:val="00DE50D4"/>
    <w:rsid w:val="00F74583"/>
    <w:rsid w:val="00F9432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AA269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2012-06-21T18:29:00Z</dcterms:created>
  <dcterms:modified xsi:type="dcterms:W3CDTF">2025-02-22T21:25:00Z</dcterms:modified>
</cp:coreProperties>
</file>