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AC" w:rsidRPr="000407AC" w:rsidRDefault="000407AC" w:rsidP="000407AC"/>
    <w:p w:rsidR="00540E80" w:rsidRPr="000407AC" w:rsidRDefault="00540E80" w:rsidP="000407AC">
      <w:pPr>
        <w:rPr>
          <w:b/>
        </w:rPr>
      </w:pPr>
      <w:r w:rsidRPr="000407AC">
        <w:rPr>
          <w:b/>
        </w:rPr>
        <w:t xml:space="preserve">Section 3030.310 </w:t>
      </w:r>
      <w:r w:rsidR="000407AC" w:rsidRPr="000407AC">
        <w:rPr>
          <w:b/>
        </w:rPr>
        <w:t xml:space="preserve"> </w:t>
      </w:r>
      <w:r w:rsidRPr="000407AC">
        <w:rPr>
          <w:b/>
        </w:rPr>
        <w:t>Establishment of System</w:t>
      </w:r>
      <w:r w:rsidR="006917E3">
        <w:rPr>
          <w:b/>
        </w:rPr>
        <w:t>s</w:t>
      </w:r>
    </w:p>
    <w:p w:rsidR="00540E80" w:rsidRPr="000407AC" w:rsidRDefault="00540E80" w:rsidP="000407AC"/>
    <w:p w:rsidR="00540E80" w:rsidRPr="000407AC" w:rsidRDefault="00540E80" w:rsidP="000407AC">
      <w:r w:rsidRPr="000407AC">
        <w:t>If the State Librarian determines that the establishment of a public library system will result in improved library service, the State Librarian shall approve the application as specified in Section 4</w:t>
      </w:r>
      <w:bookmarkStart w:id="0" w:name="_GoBack"/>
      <w:bookmarkEnd w:id="0"/>
      <w:r w:rsidRPr="000407AC">
        <w:t xml:space="preserve">(a) of the Act.  </w:t>
      </w:r>
    </w:p>
    <w:sectPr w:rsidR="00540E80" w:rsidRPr="000407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80" w:rsidRDefault="00540E80">
      <w:r>
        <w:separator/>
      </w:r>
    </w:p>
  </w:endnote>
  <w:endnote w:type="continuationSeparator" w:id="0">
    <w:p w:rsidR="00540E80" w:rsidRDefault="0054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80" w:rsidRDefault="00540E80">
      <w:r>
        <w:separator/>
      </w:r>
    </w:p>
  </w:footnote>
  <w:footnote w:type="continuationSeparator" w:id="0">
    <w:p w:rsidR="00540E80" w:rsidRDefault="0054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7AC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E8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7E3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198C1-AE22-45F4-9F3A-8EB6F4C5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2014-11-03T18:25:00Z</dcterms:modified>
</cp:coreProperties>
</file>